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59" w:type="dxa"/>
        <w:tblLook w:val="04A0"/>
      </w:tblPr>
      <w:tblGrid>
        <w:gridCol w:w="4449"/>
        <w:gridCol w:w="1985"/>
        <w:gridCol w:w="4707"/>
      </w:tblGrid>
      <w:tr w:rsidR="008B19FF" w:rsidRPr="008D623E" w:rsidTr="00834B4B">
        <w:trPr>
          <w:jc w:val="center"/>
        </w:trPr>
        <w:tc>
          <w:tcPr>
            <w:tcW w:w="4449" w:type="dxa"/>
            <w:hideMark/>
          </w:tcPr>
          <w:p w:rsidR="008B19FF" w:rsidRPr="008D623E" w:rsidRDefault="008B19FF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D623E">
              <w:rPr>
                <w:rFonts w:ascii="Times New Roman" w:hAnsi="Times New Roman"/>
                <w:sz w:val="24"/>
              </w:rPr>
              <w:t>Рекомендовано к утверждению</w:t>
            </w:r>
          </w:p>
          <w:p w:rsidR="008B19FF" w:rsidRPr="008D623E" w:rsidRDefault="008B19FF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B19FF" w:rsidRDefault="008B19FF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D623E">
              <w:rPr>
                <w:rFonts w:ascii="Times New Roman" w:hAnsi="Times New Roman"/>
                <w:sz w:val="24"/>
              </w:rPr>
              <w:t>Решение педагогического совета</w:t>
            </w:r>
          </w:p>
          <w:p w:rsidR="008B19FF" w:rsidRDefault="008B19FF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B19FF" w:rsidRDefault="008B19FF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D623E">
              <w:rPr>
                <w:rFonts w:ascii="Times New Roman" w:hAnsi="Times New Roman"/>
                <w:sz w:val="24"/>
              </w:rPr>
              <w:t>Протокол №1</w:t>
            </w:r>
          </w:p>
          <w:p w:rsidR="008B19FF" w:rsidRPr="008D623E" w:rsidRDefault="008B19FF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B19FF" w:rsidRPr="008D623E" w:rsidRDefault="008B19FF" w:rsidP="00834B4B">
            <w:pPr>
              <w:pStyle w:val="a3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23E">
              <w:rPr>
                <w:rFonts w:ascii="Times New Roman" w:hAnsi="Times New Roman"/>
                <w:sz w:val="24"/>
              </w:rPr>
              <w:t>от «</w:t>
            </w:r>
            <w:r w:rsidRPr="008D623E">
              <w:rPr>
                <w:rFonts w:ascii="Times New Roman" w:hAnsi="Times New Roman"/>
                <w:sz w:val="24"/>
              </w:rPr>
              <w:softHyphen/>
            </w:r>
            <w:r w:rsidRPr="008D623E">
              <w:rPr>
                <w:rFonts w:ascii="Times New Roman" w:hAnsi="Times New Roman"/>
                <w:sz w:val="24"/>
              </w:rPr>
              <w:softHyphen/>
            </w:r>
            <w:r w:rsidRPr="008D623E">
              <w:rPr>
                <w:rFonts w:ascii="Times New Roman" w:hAnsi="Times New Roman"/>
                <w:sz w:val="24"/>
              </w:rPr>
              <w:softHyphen/>
            </w:r>
            <w:r w:rsidRPr="008D623E">
              <w:rPr>
                <w:rFonts w:ascii="Times New Roman" w:hAnsi="Times New Roman"/>
                <w:sz w:val="24"/>
              </w:rPr>
              <w:softHyphen/>
            </w:r>
            <w:r w:rsidRPr="008D623E">
              <w:rPr>
                <w:rFonts w:ascii="Times New Roman" w:hAnsi="Times New Roman"/>
                <w:sz w:val="24"/>
              </w:rPr>
              <w:softHyphen/>
            </w:r>
            <w:r w:rsidRPr="008D623E">
              <w:rPr>
                <w:rFonts w:ascii="Times New Roman" w:hAnsi="Times New Roman"/>
                <w:sz w:val="24"/>
              </w:rPr>
              <w:softHyphen/>
            </w:r>
            <w:r w:rsidRPr="008D623E">
              <w:rPr>
                <w:rFonts w:ascii="Times New Roman" w:hAnsi="Times New Roman"/>
                <w:sz w:val="24"/>
              </w:rPr>
              <w:softHyphen/>
            </w:r>
            <w:r w:rsidRPr="008D623E">
              <w:rPr>
                <w:rFonts w:ascii="Times New Roman" w:hAnsi="Times New Roman"/>
                <w:sz w:val="24"/>
              </w:rPr>
              <w:softHyphen/>
              <w:t>» августа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D623E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985" w:type="dxa"/>
          </w:tcPr>
          <w:p w:rsidR="008B19FF" w:rsidRPr="0076502C" w:rsidRDefault="008B19FF" w:rsidP="00834B4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07" w:type="dxa"/>
            <w:hideMark/>
          </w:tcPr>
          <w:p w:rsidR="008B19FF" w:rsidRPr="0076502C" w:rsidRDefault="008B19FF" w:rsidP="00834B4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6502C">
              <w:rPr>
                <w:rFonts w:ascii="Times New Roman" w:hAnsi="Times New Roman"/>
                <w:b/>
                <w:sz w:val="24"/>
              </w:rPr>
              <w:t>Утверждаю:</w:t>
            </w:r>
          </w:p>
          <w:p w:rsidR="008B19FF" w:rsidRPr="008D623E" w:rsidRDefault="008B19FF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8B19FF" w:rsidRPr="008D623E" w:rsidRDefault="008B19FF" w:rsidP="00834B4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D623E">
              <w:rPr>
                <w:rFonts w:ascii="Times New Roman" w:hAnsi="Times New Roman"/>
                <w:sz w:val="24"/>
              </w:rPr>
              <w:t>Директор МБОУ «СОШ с. Шняево»</w:t>
            </w:r>
          </w:p>
          <w:p w:rsidR="008B19FF" w:rsidRDefault="008B19FF" w:rsidP="00834B4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8D623E">
              <w:rPr>
                <w:rFonts w:ascii="Times New Roman" w:hAnsi="Times New Roman"/>
                <w:i/>
                <w:sz w:val="24"/>
              </w:rPr>
              <w:t>Енжаева Г. В.</w:t>
            </w:r>
          </w:p>
          <w:p w:rsidR="008B19FF" w:rsidRPr="008D623E" w:rsidRDefault="008B19FF" w:rsidP="00834B4B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</w:p>
          <w:p w:rsidR="008B19FF" w:rsidRPr="008D623E" w:rsidRDefault="008B19FF" w:rsidP="00834B4B">
            <w:pPr>
              <w:pStyle w:val="a3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8D623E">
              <w:rPr>
                <w:rFonts w:ascii="Times New Roman" w:hAnsi="Times New Roman"/>
                <w:sz w:val="24"/>
              </w:rPr>
              <w:t>Приказ №___ от 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8D623E">
              <w:rPr>
                <w:rFonts w:ascii="Times New Roman" w:hAnsi="Times New Roman"/>
                <w:sz w:val="24"/>
              </w:rPr>
              <w:t>_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8D623E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8B19FF" w:rsidRDefault="008B19FF" w:rsidP="00B00B33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B00B33" w:rsidRPr="00C8692C" w:rsidRDefault="00B00B33" w:rsidP="00B00B3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8692C">
        <w:rPr>
          <w:rFonts w:ascii="Times New Roman" w:hAnsi="Times New Roman"/>
          <w:b/>
          <w:sz w:val="28"/>
          <w:szCs w:val="24"/>
        </w:rPr>
        <w:t>План по вопросам противодействия экстремизму и терроризма на территории Саратовской области в МБОУ «СОШ с. Шняево» на 2015 – 2016 учебный год</w:t>
      </w:r>
    </w:p>
    <w:p w:rsidR="00B00B33" w:rsidRPr="00C8692C" w:rsidRDefault="00B00B33" w:rsidP="00B00B33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00B33" w:rsidRPr="00C8692C" w:rsidRDefault="00B00B33" w:rsidP="00B00B3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1199" w:type="dxa"/>
        <w:jc w:val="center"/>
        <w:tblInd w:w="-462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67"/>
        <w:gridCol w:w="3828"/>
        <w:gridCol w:w="1417"/>
        <w:gridCol w:w="2126"/>
        <w:gridCol w:w="1560"/>
        <w:gridCol w:w="1701"/>
      </w:tblGrid>
      <w:tr w:rsidR="00C8692C" w:rsidRPr="008B19FF" w:rsidTr="00B00B3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B33" w:rsidRPr="008B19FF" w:rsidRDefault="00B00B33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B33" w:rsidRPr="008B19FF" w:rsidRDefault="00B00B33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Мероприятия, проводимые в рамках профилактики экстремизма и терроризма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B33" w:rsidRPr="008B19FF" w:rsidRDefault="00B00B33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Дата и место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B33" w:rsidRPr="008B19FF" w:rsidRDefault="00B00B33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B33" w:rsidRPr="008B19FF" w:rsidRDefault="00B00B33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Освещение в СМИ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0B33" w:rsidRPr="008B19FF" w:rsidRDefault="00B00B33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Результаты</w:t>
            </w:r>
          </w:p>
        </w:tc>
      </w:tr>
      <w:tr w:rsidR="00C8692C" w:rsidRPr="008B19FF" w:rsidTr="00B00B3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C8692C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rPr>
                <w:rFonts w:ascii="Times New Roman" w:hAnsi="Times New Roman" w:cs="Times New Roman"/>
                <w:szCs w:val="20"/>
              </w:rPr>
            </w:pPr>
            <w:r w:rsidRPr="008B19FF">
              <w:rPr>
                <w:rFonts w:ascii="Times New Roman" w:hAnsi="Times New Roman" w:cs="Times New Roman"/>
                <w:szCs w:val="20"/>
              </w:rPr>
              <w:t>День гражданской обороны, посвященного 25-годовщине создания МЧС России.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rPr>
                <w:rFonts w:ascii="Times New Roman" w:hAnsi="Times New Roman" w:cs="Times New Roman"/>
                <w:szCs w:val="20"/>
              </w:rPr>
            </w:pPr>
            <w:r w:rsidRPr="008B19FF">
              <w:rPr>
                <w:rFonts w:ascii="Times New Roman" w:hAnsi="Times New Roman" w:cs="Times New Roman"/>
                <w:szCs w:val="20"/>
              </w:rPr>
              <w:t>4-5 сентября ОУ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szCs w:val="20"/>
              </w:rPr>
              <w:t>Проведение урока подготовки детей к действиям в условиях экстремальных и опасных ситуаций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C8692C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/>
                <w:szCs w:val="20"/>
                <w:lang w:eastAsia="ru-RU"/>
              </w:rPr>
              <w:t>На сайте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szCs w:val="20"/>
              </w:rPr>
              <w:t>Подготовка детей к действиям в условиях экстремальных и опасных ситуаций</w:t>
            </w:r>
          </w:p>
        </w:tc>
      </w:tr>
      <w:tr w:rsidR="00C8692C" w:rsidRPr="008B19FF" w:rsidTr="00B00B3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C8692C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rPr>
                <w:rFonts w:ascii="Times New Roman" w:hAnsi="Times New Roman" w:cs="Times New Roman"/>
                <w:szCs w:val="20"/>
              </w:rPr>
            </w:pPr>
            <w:r w:rsidRPr="008B19FF">
              <w:rPr>
                <w:rFonts w:ascii="Times New Roman" w:hAnsi="Times New Roman" w:cs="Times New Roman"/>
                <w:szCs w:val="20"/>
              </w:rPr>
              <w:t xml:space="preserve">Всероссийский урок безопасности </w:t>
            </w:r>
            <w:proofErr w:type="gramStart"/>
            <w:r w:rsidRPr="008B19FF">
              <w:rPr>
                <w:rFonts w:ascii="Times New Roman" w:hAnsi="Times New Roman" w:cs="Times New Roman"/>
                <w:szCs w:val="20"/>
              </w:rPr>
              <w:t>обучающихся</w:t>
            </w:r>
            <w:proofErr w:type="gramEnd"/>
            <w:r w:rsidRPr="008B19FF">
              <w:rPr>
                <w:rFonts w:ascii="Times New Roman" w:hAnsi="Times New Roman" w:cs="Times New Roman"/>
                <w:szCs w:val="20"/>
              </w:rPr>
              <w:t xml:space="preserve"> в сети Интернет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rPr>
                <w:rFonts w:ascii="Times New Roman" w:hAnsi="Times New Roman" w:cs="Times New Roman"/>
                <w:szCs w:val="20"/>
              </w:rPr>
            </w:pPr>
            <w:r w:rsidRPr="008B19FF">
              <w:rPr>
                <w:rFonts w:ascii="Times New Roman" w:hAnsi="Times New Roman" w:cs="Times New Roman"/>
                <w:szCs w:val="20"/>
              </w:rPr>
              <w:t>27-30 октября ОУ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B19FF">
              <w:rPr>
                <w:rFonts w:ascii="Times New Roman" w:hAnsi="Times New Roman" w:cs="Times New Roman"/>
                <w:szCs w:val="20"/>
              </w:rPr>
              <w:t xml:space="preserve">Информирование на уроке о теоретических и практических аспектах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C8692C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/>
                <w:szCs w:val="20"/>
                <w:lang w:eastAsia="ru-RU"/>
              </w:rPr>
              <w:t>На сайте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B19FF">
              <w:rPr>
                <w:rFonts w:ascii="Times New Roman" w:hAnsi="Times New Roman" w:cs="Times New Roman"/>
                <w:szCs w:val="20"/>
              </w:rPr>
              <w:t>Обеспечить информационную</w:t>
            </w:r>
            <w:r w:rsidRPr="008B19FF">
              <w:rPr>
                <w:rFonts w:ascii="Times New Roman" w:hAnsi="Times New Roman" w:cs="Times New Roman"/>
              </w:rPr>
              <w:t> </w:t>
            </w:r>
            <w:r w:rsidRPr="008B19FF">
              <w:rPr>
                <w:rFonts w:ascii="Times New Roman" w:hAnsi="Times New Roman" w:cs="Times New Roman"/>
                <w:szCs w:val="20"/>
              </w:rPr>
              <w:t>безопасность</w:t>
            </w:r>
            <w:r w:rsidRPr="008B19FF">
              <w:rPr>
                <w:rFonts w:ascii="Times New Roman" w:hAnsi="Times New Roman" w:cs="Times New Roman"/>
              </w:rPr>
              <w:t> </w:t>
            </w:r>
            <w:r w:rsidRPr="008B19FF">
              <w:rPr>
                <w:rFonts w:ascii="Times New Roman" w:hAnsi="Times New Roman" w:cs="Times New Roman"/>
                <w:szCs w:val="20"/>
              </w:rPr>
              <w:t>обучающихся</w:t>
            </w:r>
            <w:r w:rsidRPr="008B19FF">
              <w:rPr>
                <w:rFonts w:ascii="Times New Roman" w:hAnsi="Times New Roman" w:cs="Times New Roman"/>
              </w:rPr>
              <w:t> </w:t>
            </w:r>
            <w:r w:rsidRPr="008B19FF">
              <w:rPr>
                <w:rFonts w:ascii="Times New Roman" w:hAnsi="Times New Roman" w:cs="Times New Roman"/>
                <w:szCs w:val="20"/>
              </w:rPr>
              <w:t>путем</w:t>
            </w:r>
            <w:r w:rsidRPr="008B19FF">
              <w:rPr>
                <w:rFonts w:ascii="Times New Roman" w:hAnsi="Times New Roman" w:cs="Times New Roman"/>
              </w:rPr>
              <w:t> </w:t>
            </w:r>
            <w:r w:rsidRPr="008B19FF">
              <w:rPr>
                <w:rFonts w:ascii="Times New Roman" w:hAnsi="Times New Roman" w:cs="Times New Roman"/>
                <w:szCs w:val="20"/>
              </w:rPr>
              <w:t>привития им навыков ответственного и</w:t>
            </w:r>
            <w:r w:rsidRPr="008B19FF">
              <w:rPr>
                <w:rFonts w:ascii="Times New Roman" w:hAnsi="Times New Roman" w:cs="Times New Roman"/>
              </w:rPr>
              <w:t> </w:t>
            </w:r>
            <w:r w:rsidRPr="008B19FF">
              <w:rPr>
                <w:rFonts w:ascii="Times New Roman" w:hAnsi="Times New Roman" w:cs="Times New Roman"/>
                <w:szCs w:val="20"/>
              </w:rPr>
              <w:t>безопасного</w:t>
            </w:r>
            <w:r w:rsidRPr="008B19FF">
              <w:rPr>
                <w:rFonts w:ascii="Times New Roman" w:hAnsi="Times New Roman" w:cs="Times New Roman"/>
              </w:rPr>
              <w:t> </w:t>
            </w:r>
            <w:r w:rsidRPr="008B19FF">
              <w:rPr>
                <w:rFonts w:ascii="Times New Roman" w:hAnsi="Times New Roman" w:cs="Times New Roman"/>
                <w:szCs w:val="20"/>
              </w:rPr>
              <w:t>поведения</w:t>
            </w:r>
            <w:r w:rsidRPr="008B19FF">
              <w:rPr>
                <w:rFonts w:ascii="Times New Roman" w:hAnsi="Times New Roman" w:cs="Times New Roman"/>
              </w:rPr>
              <w:t> </w:t>
            </w:r>
            <w:r w:rsidRPr="008B19FF">
              <w:rPr>
                <w:rFonts w:ascii="Times New Roman" w:hAnsi="Times New Roman" w:cs="Times New Roman"/>
                <w:szCs w:val="20"/>
              </w:rPr>
              <w:t>в</w:t>
            </w:r>
            <w:r w:rsidRPr="008B19FF">
              <w:rPr>
                <w:rFonts w:ascii="Times New Roman" w:hAnsi="Times New Roman" w:cs="Times New Roman"/>
              </w:rPr>
              <w:t> </w:t>
            </w:r>
            <w:r w:rsidRPr="008B19FF">
              <w:rPr>
                <w:rFonts w:ascii="Times New Roman" w:hAnsi="Times New Roman" w:cs="Times New Roman"/>
                <w:szCs w:val="20"/>
              </w:rPr>
              <w:t>сети</w:t>
            </w:r>
            <w:r w:rsidRPr="008B19FF">
              <w:rPr>
                <w:rFonts w:ascii="Times New Roman" w:hAnsi="Times New Roman" w:cs="Times New Roman"/>
              </w:rPr>
              <w:t> </w:t>
            </w:r>
            <w:r w:rsidRPr="008B19FF">
              <w:rPr>
                <w:rFonts w:ascii="Times New Roman" w:hAnsi="Times New Roman" w:cs="Times New Roman"/>
                <w:szCs w:val="20"/>
              </w:rPr>
              <w:t>интернет</w:t>
            </w:r>
          </w:p>
        </w:tc>
      </w:tr>
      <w:tr w:rsidR="00C8692C" w:rsidRPr="008B19FF" w:rsidTr="00B00B3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C8692C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Акция «Террору – НЕТ!»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 xml:space="preserve">Обеспечение координации всех работников школы по противодействию экстремизма и терроризма в образовательном учреждении,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C8692C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hAnsi="Times New Roman"/>
                <w:szCs w:val="20"/>
                <w:lang w:eastAsia="ru-RU"/>
              </w:rPr>
              <w:t>На сайте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C8692C" w:rsidRPr="008B19FF" w:rsidTr="00B00B3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C8692C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Акция «Вместе против террора»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 xml:space="preserve">Обеспечение координации всех работников школы по противодействию экстремизма и терроризма в образовательном учреждении,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C8692C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hAnsi="Times New Roman"/>
                <w:szCs w:val="20"/>
                <w:lang w:eastAsia="ru-RU"/>
              </w:rPr>
              <w:t>На сайте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B33" w:rsidRPr="008B19FF" w:rsidRDefault="00B00B33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C8692C" w:rsidRPr="008B19FF" w:rsidTr="00B00B3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B19FF">
              <w:rPr>
                <w:rFonts w:ascii="Times New Roman" w:eastAsia="Times New Roman" w:hAnsi="Times New Roman"/>
                <w:szCs w:val="24"/>
              </w:rPr>
              <w:t>Единый патриотический урок, посвященный трагическим событиям в г</w:t>
            </w:r>
            <w:proofErr w:type="gramStart"/>
            <w:r w:rsidRPr="008B19FF">
              <w:rPr>
                <w:rFonts w:ascii="Times New Roman" w:eastAsia="Times New Roman" w:hAnsi="Times New Roman"/>
                <w:szCs w:val="24"/>
              </w:rPr>
              <w:t>.Б</w:t>
            </w:r>
            <w:proofErr w:type="gramEnd"/>
            <w:r w:rsidRPr="008B19FF">
              <w:rPr>
                <w:rFonts w:ascii="Times New Roman" w:eastAsia="Times New Roman" w:hAnsi="Times New Roman"/>
                <w:szCs w:val="24"/>
              </w:rPr>
              <w:t>еслан.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hAnsi="Times New Roman"/>
                <w:szCs w:val="20"/>
              </w:rPr>
              <w:t>Информирование на уроке о теоретических и практических аспектах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B00B33">
            <w:pPr>
              <w:jc w:val="center"/>
            </w:pPr>
            <w:r w:rsidRPr="008B19FF">
              <w:rPr>
                <w:rFonts w:ascii="Times New Roman" w:hAnsi="Times New Roman"/>
                <w:szCs w:val="20"/>
                <w:lang w:eastAsia="ru-RU"/>
              </w:rPr>
              <w:t>На сайте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 xml:space="preserve">Выработка мер, направленных на нормализацию межэтнических и межконфессиональных </w:t>
            </w:r>
            <w:r w:rsidRPr="008B19FF">
              <w:rPr>
                <w:rFonts w:ascii="Times New Roman" w:eastAsiaTheme="minorHAnsi" w:hAnsi="Times New Roman"/>
                <w:szCs w:val="20"/>
              </w:rPr>
              <w:lastRenderedPageBreak/>
              <w:t>отношений.</w:t>
            </w:r>
          </w:p>
        </w:tc>
      </w:tr>
      <w:tr w:rsidR="00C8692C" w:rsidRPr="008B19FF" w:rsidTr="00B00B3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="Times New Roman" w:hAnsi="Times New Roman"/>
                <w:szCs w:val="24"/>
              </w:rPr>
              <w:t xml:space="preserve">Проведение акции "Телефон доверия" под девизом: "Информирование о телефоне доверия - шаг к безопасности ребенка!" о </w:t>
            </w:r>
            <w:proofErr w:type="spellStart"/>
            <w:r w:rsidRPr="008B19FF">
              <w:rPr>
                <w:rFonts w:ascii="Times New Roman" w:eastAsia="Times New Roman" w:hAnsi="Times New Roman"/>
                <w:szCs w:val="24"/>
              </w:rPr>
              <w:t>дея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B00B33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Обеспечение координации всех работников школы по противодействию экстремизма и терроризма в образовательном учреждении,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B00B33">
            <w:pPr>
              <w:jc w:val="center"/>
            </w:pPr>
            <w:r w:rsidRPr="008B19FF">
              <w:rPr>
                <w:rFonts w:ascii="Times New Roman" w:hAnsi="Times New Roman"/>
                <w:szCs w:val="20"/>
                <w:lang w:eastAsia="ru-RU"/>
              </w:rPr>
              <w:t>На сайте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hAnsi="Times New Roman"/>
                <w:szCs w:val="20"/>
                <w:shd w:val="clear" w:color="auto" w:fill="FFFFFF"/>
              </w:rPr>
              <w:t>Разработка системы мер, направленных на профилактику экстремистских проявлений в детской и подростковой сред</w:t>
            </w:r>
          </w:p>
        </w:tc>
      </w:tr>
      <w:tr w:rsidR="00C8692C" w:rsidRPr="008B19FF" w:rsidTr="00B00B3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04700D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="Times New Roman" w:hAnsi="Times New Roman"/>
                <w:szCs w:val="24"/>
              </w:rPr>
              <w:t>Конкурс рисунков и плакатов на тему: «Молодежь - ЗА культуру мира, ПРОТИВ терроризма»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hAnsi="Times New Roman"/>
                <w:szCs w:val="20"/>
              </w:rPr>
              <w:t>Информирование через рисунок о теоретических и практических аспектах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B00B33">
            <w:pPr>
              <w:jc w:val="center"/>
            </w:pPr>
            <w:r w:rsidRPr="008B19FF">
              <w:rPr>
                <w:rFonts w:ascii="Times New Roman" w:hAnsi="Times New Roman"/>
                <w:szCs w:val="20"/>
                <w:lang w:eastAsia="ru-RU"/>
              </w:rPr>
              <w:t>На сайте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C8692C" w:rsidRPr="008B19FF" w:rsidTr="00B00B3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="Times New Roman" w:hAnsi="Times New Roman"/>
                <w:szCs w:val="24"/>
              </w:rPr>
              <w:t>Акция "Остановим насилие против детей" (памятки) для всех субъектов школы и жителей МО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Обеспечение координации всех работников школы по противодействию экстремизма и терроризма в образовательном учреждении,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B00B33">
            <w:pPr>
              <w:jc w:val="center"/>
            </w:pPr>
            <w:r w:rsidRPr="008B19FF">
              <w:rPr>
                <w:rFonts w:ascii="Times New Roman" w:hAnsi="Times New Roman"/>
                <w:szCs w:val="20"/>
                <w:lang w:eastAsia="ru-RU"/>
              </w:rPr>
              <w:t>На сайте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hAnsi="Times New Roman"/>
                <w:szCs w:val="20"/>
                <w:shd w:val="clear" w:color="auto" w:fill="FFFFFF"/>
              </w:rPr>
              <w:t>Разработка системы мер, направленных на профилактику экстремистских проявлений в детской и подростковой сред</w:t>
            </w:r>
          </w:p>
        </w:tc>
      </w:tr>
      <w:tr w:rsidR="00C8692C" w:rsidRPr="008B19FF" w:rsidTr="00B00B3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="Times New Roman" w:hAnsi="Times New Roman"/>
                <w:szCs w:val="24"/>
              </w:rPr>
              <w:t>Издание газет  "Мир без насилия".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январь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C8692C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hAnsi="Times New Roman"/>
                <w:szCs w:val="20"/>
              </w:rPr>
              <w:t>Информирование через газеты о теоретических и практических аспектах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B00B33">
            <w:pPr>
              <w:jc w:val="center"/>
            </w:pPr>
            <w:r w:rsidRPr="008B19FF">
              <w:rPr>
                <w:rFonts w:ascii="Times New Roman" w:hAnsi="Times New Roman"/>
                <w:szCs w:val="20"/>
                <w:lang w:eastAsia="ru-RU"/>
              </w:rPr>
              <w:t>На сайте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C8692C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hAnsi="Times New Roman"/>
                <w:szCs w:val="20"/>
                <w:shd w:val="clear" w:color="auto" w:fill="FFFFFF"/>
              </w:rPr>
              <w:t>Разработка системы мер, направленных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C8692C" w:rsidRPr="008B19FF" w:rsidTr="00B00B3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="Times New Roman" w:hAnsi="Times New Roman"/>
                <w:szCs w:val="24"/>
              </w:rPr>
              <w:t>Проведение диагностик: личности подростка и его социальных связей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Обеспечение координации всех работников школы по противодействию экстремизма и терроризма в образовательном учреждении,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B00B33">
            <w:pPr>
              <w:jc w:val="center"/>
            </w:pPr>
            <w:r w:rsidRPr="008B19FF">
              <w:rPr>
                <w:rFonts w:ascii="Times New Roman" w:hAnsi="Times New Roman"/>
                <w:szCs w:val="20"/>
                <w:lang w:eastAsia="ru-RU"/>
              </w:rPr>
              <w:t>На сайте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  <w:tr w:rsidR="00C8692C" w:rsidRPr="008B19FF" w:rsidTr="00B00B3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="Times New Roman" w:hAnsi="Times New Roman"/>
                <w:szCs w:val="24"/>
              </w:rPr>
              <w:t>Подготовка и проведение конкурса социальной рекламы «Будьте бдительны»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C8692C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hAnsi="Times New Roman"/>
                <w:szCs w:val="20"/>
              </w:rPr>
              <w:t xml:space="preserve">Информирование через рекламу о теоретических и </w:t>
            </w:r>
            <w:r w:rsidRPr="008B19FF">
              <w:rPr>
                <w:rFonts w:ascii="Times New Roman" w:hAnsi="Times New Roman"/>
                <w:szCs w:val="20"/>
              </w:rPr>
              <w:lastRenderedPageBreak/>
              <w:t>практических аспектах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B00B33">
            <w:pPr>
              <w:jc w:val="center"/>
            </w:pPr>
            <w:r w:rsidRPr="008B19FF">
              <w:rPr>
                <w:rFonts w:ascii="Times New Roman" w:hAnsi="Times New Roman"/>
                <w:szCs w:val="20"/>
                <w:lang w:eastAsia="ru-RU"/>
              </w:rPr>
              <w:lastRenderedPageBreak/>
              <w:t>На сайте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hAnsi="Times New Roman"/>
                <w:szCs w:val="20"/>
                <w:shd w:val="clear" w:color="auto" w:fill="FFFFFF"/>
              </w:rPr>
              <w:t xml:space="preserve">системы мер, направленных формирование </w:t>
            </w:r>
            <w:r w:rsidRPr="008B19FF">
              <w:rPr>
                <w:rFonts w:ascii="Times New Roman" w:hAnsi="Times New Roman"/>
                <w:szCs w:val="20"/>
                <w:shd w:val="clear" w:color="auto" w:fill="FFFFFF"/>
              </w:rPr>
              <w:lastRenderedPageBreak/>
              <w:t>толерантной среды на основе ценностей многонационального российского общества, культурного самосознания, принципов соблюдения прав и свобод</w:t>
            </w:r>
          </w:p>
        </w:tc>
      </w:tr>
      <w:tr w:rsidR="00C8692C" w:rsidRPr="008B19FF" w:rsidTr="00B00B3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="Times New Roman" w:hAnsi="Times New Roman"/>
                <w:szCs w:val="24"/>
              </w:rPr>
              <w:t>Классные часы: «Земля без войны»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hAnsi="Times New Roman"/>
                <w:szCs w:val="20"/>
              </w:rPr>
              <w:t>Информирование на уроке о теоретических и практических аспектах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B00B33">
            <w:pPr>
              <w:jc w:val="center"/>
            </w:pPr>
            <w:r w:rsidRPr="008B19FF">
              <w:rPr>
                <w:rFonts w:ascii="Times New Roman" w:hAnsi="Times New Roman"/>
                <w:szCs w:val="20"/>
                <w:lang w:eastAsia="ru-RU"/>
              </w:rPr>
              <w:t>На сайте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hAnsi="Times New Roman"/>
                <w:szCs w:val="20"/>
                <w:shd w:val="clear" w:color="auto" w:fill="FFFFFF"/>
              </w:rPr>
              <w:t>Разработка системы мер, направленных на профилактику экстремистских проявлений в детской и подростковой сред</w:t>
            </w:r>
          </w:p>
        </w:tc>
      </w:tr>
      <w:tr w:rsidR="00C8692C" w:rsidRPr="008B19FF" w:rsidTr="00B00B33">
        <w:trPr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ru-RU"/>
              </w:rPr>
            </w:pPr>
            <w:r w:rsidRPr="008B19FF">
              <w:rPr>
                <w:rFonts w:ascii="Times New Roman" w:hAnsi="Times New Roman" w:cs="Times New Roman"/>
                <w:b/>
                <w:szCs w:val="20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hAnsi="Times New Roman"/>
                <w:szCs w:val="24"/>
              </w:rPr>
              <w:t>Конкурс рисунков на асфальте «Мир – основа жизни на земле»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C8692C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hAnsi="Times New Roman"/>
                <w:szCs w:val="20"/>
              </w:rPr>
              <w:t>Информирование через рисунок о теоретических и практических аспектах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04700D" w:rsidP="00B00B33">
            <w:pPr>
              <w:jc w:val="center"/>
            </w:pPr>
            <w:r w:rsidRPr="008B19FF">
              <w:rPr>
                <w:rFonts w:ascii="Times New Roman" w:hAnsi="Times New Roman"/>
                <w:szCs w:val="20"/>
                <w:lang w:eastAsia="ru-RU"/>
              </w:rPr>
              <w:t>На сайте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00D" w:rsidRPr="008B19FF" w:rsidRDefault="00C8692C" w:rsidP="00D53FDF">
            <w:pPr>
              <w:pStyle w:val="a3"/>
              <w:rPr>
                <w:rFonts w:ascii="Times New Roman" w:eastAsiaTheme="minorHAnsi" w:hAnsi="Times New Roman"/>
                <w:szCs w:val="20"/>
              </w:rPr>
            </w:pPr>
            <w:r w:rsidRPr="008B19FF">
              <w:rPr>
                <w:rFonts w:ascii="Times New Roman" w:eastAsiaTheme="minorHAnsi" w:hAnsi="Times New Roman"/>
                <w:szCs w:val="20"/>
              </w:rPr>
              <w:t>Выработка мер, направленных на нормализацию межэтнических и межконфессиональных отношений.</w:t>
            </w:r>
          </w:p>
        </w:tc>
      </w:tr>
    </w:tbl>
    <w:p w:rsidR="00B00B33" w:rsidRPr="00C8692C" w:rsidRDefault="00B00B33" w:rsidP="00B00B33">
      <w:pPr>
        <w:pStyle w:val="a3"/>
        <w:shd w:val="clear" w:color="auto" w:fill="FFFFFF" w:themeFill="background1"/>
        <w:rPr>
          <w:rFonts w:ascii="Times New Roman" w:hAnsi="Times New Roman"/>
          <w:b/>
          <w:szCs w:val="20"/>
          <w:lang w:eastAsia="ru-RU"/>
        </w:rPr>
      </w:pPr>
    </w:p>
    <w:p w:rsidR="00E231B0" w:rsidRPr="00C8692C" w:rsidRDefault="00E231B0"/>
    <w:sectPr w:rsidR="00E231B0" w:rsidRPr="00C8692C" w:rsidSect="00B00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BDA"/>
    <w:multiLevelType w:val="hybridMultilevel"/>
    <w:tmpl w:val="3FC25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36778"/>
    <w:rsid w:val="00036778"/>
    <w:rsid w:val="0004700D"/>
    <w:rsid w:val="00505F5C"/>
    <w:rsid w:val="008B19FF"/>
    <w:rsid w:val="00B00B33"/>
    <w:rsid w:val="00C8692C"/>
    <w:rsid w:val="00E2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B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B3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8B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19F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B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B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DF47-5961-4409-B773-00B3B900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СОШ с.Шняево</cp:lastModifiedBy>
  <cp:revision>3</cp:revision>
  <cp:lastPrinted>2015-09-28T10:21:00Z</cp:lastPrinted>
  <dcterms:created xsi:type="dcterms:W3CDTF">2015-09-10T03:27:00Z</dcterms:created>
  <dcterms:modified xsi:type="dcterms:W3CDTF">2015-09-28T10:25:00Z</dcterms:modified>
</cp:coreProperties>
</file>